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AE91" w14:textId="77777777" w:rsidR="00C11CB0" w:rsidRDefault="00C11CB0">
      <w:r>
        <w:t xml:space="preserve">Actividad 6: insertar enlace en plataforma </w:t>
      </w:r>
    </w:p>
    <w:p w14:paraId="075A9B64" w14:textId="77777777" w:rsidR="00C11CB0" w:rsidRDefault="00C11CB0"/>
    <w:p w14:paraId="3A07ECF9" w14:textId="458F96C1" w:rsidR="00C11CB0" w:rsidRDefault="00C11CB0">
      <w:hyperlink r:id="rId4" w:history="1">
        <w:r w:rsidRPr="005970D6">
          <w:rPr>
            <w:rStyle w:val="Hipervnculo"/>
          </w:rPr>
          <w:t>https://www.youtube.com/watch?v=ABrjdyavqkI</w:t>
        </w:r>
      </w:hyperlink>
    </w:p>
    <w:p w14:paraId="24D3EDFC" w14:textId="77777777" w:rsidR="00C11CB0" w:rsidRDefault="00C11CB0"/>
    <w:sectPr w:rsidR="00C11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B0"/>
    <w:rsid w:val="00C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955D"/>
  <w15:chartTrackingRefBased/>
  <w15:docId w15:val="{063DCFB6-12BC-4E46-8F2E-5305F4F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C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Brjdyavqk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2022-04-14T16:28:00Z</dcterms:created>
  <dcterms:modified xsi:type="dcterms:W3CDTF">2022-04-14T16:34:00Z</dcterms:modified>
</cp:coreProperties>
</file>